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ind w:left="4956" w:hanging="0"/>
        <w:rPr/>
      </w:pPr>
      <w:r>
        <w:rPr/>
        <w:t xml:space="preserve">                                                                                                                                                                 </w:t>
      </w:r>
    </w:p>
    <w:p>
      <w:pPr>
        <w:pStyle w:val="Standard"/>
        <w:ind w:left="4956" w:hanging="0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., dnia............................…</w:t>
      </w:r>
    </w:p>
    <w:p>
      <w:pPr>
        <w:pStyle w:val="Standard"/>
        <w:ind w:left="49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ind w:left="495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1134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ab/>
        <w:t>Komornik S</w:t>
      </w:r>
      <w:r>
        <w:rPr>
          <w:rFonts w:ascii="Times New Roman" w:hAnsi="Times New Roman"/>
          <w:b w:val="false"/>
          <w:bCs w:val="false"/>
          <w:color w:val="000000"/>
        </w:rPr>
        <w:t xml:space="preserve">ądowy 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color w:val="000000"/>
        </w:rPr>
        <w:t xml:space="preserve">przy Sądzie Rejonowym w Wolsztynie 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color w:val="000000"/>
        </w:rPr>
        <w:t>Beata Cichy</w:t>
      </w:r>
    </w:p>
    <w:p>
      <w:pPr>
        <w:pStyle w:val="Normal1"/>
        <w:tabs>
          <w:tab w:val="clear" w:pos="1134"/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ind w:left="4536" w:hanging="0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color w:val="000000"/>
        </w:rPr>
        <w:t>Kancelaria Komornicza nr I w Wolsztynie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rPr>
          <w:bCs/>
        </w:rPr>
      </w:pPr>
      <w:r>
        <w:rPr>
          <w:bCs/>
        </w:rPr>
      </w:r>
    </w:p>
    <w:p>
      <w:pPr>
        <w:pStyle w:val="Standard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WNIOSEK  O WSZCZĘCIE EGZEKUCJI (alimenty)</w:t>
      </w:r>
    </w:p>
    <w:p>
      <w:pPr>
        <w:pStyle w:val="Standard"/>
        <w:ind w:left="720" w:hanging="0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</w:r>
    </w:p>
    <w:p>
      <w:pPr>
        <w:pStyle w:val="Standard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WIERZYCIELA</w:t>
      </w:r>
    </w:p>
    <w:p>
      <w:pPr>
        <w:pStyle w:val="Standard"/>
        <w:ind w:left="57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both"/>
        <w:rPr/>
      </w:pPr>
      <w:r>
        <w:rPr/>
        <w:t>Nazwisko i imię ………………………………………… PESEL:……………………………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Adres…………………………………………………………………………………………….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Nazwa i numer rachunku bankowego …………………………………………………………..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dane kontaktowe ; telefon, e-mail ; …………………………………………………………….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DANE PRZEDSTAWICIELA USTAWOWEGO WIERZYCIELA: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>Nazwisko i imię ……………………………………………..PESEL…………………………..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Dowód osobisty : seria………… , numer ………………………………………………………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Adres…………………………………………………………………………………………….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Nazwa i numer rachunku bankowego …………………………………………………………..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telefon ……………………………e-mail ; …………………………………………………….</w:t>
      </w:r>
    </w:p>
    <w:p>
      <w:pPr>
        <w:pStyle w:val="Standard"/>
        <w:rPr/>
      </w:pPr>
      <w:r>
        <w:rPr/>
        <w:t xml:space="preserve"> </w:t>
      </w:r>
    </w:p>
    <w:p>
      <w:pPr>
        <w:pStyle w:val="Standard"/>
        <w:rPr/>
      </w:pPr>
      <w:r>
        <w:rPr>
          <w:b/>
          <w:bCs/>
        </w:rPr>
        <w:t>Działając w imieniu alimentowanych</w:t>
      </w:r>
      <w:r>
        <w:rPr/>
        <w:t>: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0"/>
        </w:numPr>
        <w:ind w:left="720" w:right="-648" w:hanging="360"/>
        <w:rPr>
          <w:lang w:val="de-DE"/>
        </w:rPr>
      </w:pPr>
      <w:r>
        <w:rPr>
          <w:lang w:val="de-DE"/>
        </w:rPr>
        <w:t>...........................................................  ur. .............……………..PESEL: ...........................</w:t>
      </w:r>
    </w:p>
    <w:p>
      <w:pPr>
        <w:pStyle w:val="Standard"/>
        <w:numPr>
          <w:ilvl w:val="0"/>
          <w:numId w:val="11"/>
        </w:numPr>
        <w:ind w:left="720" w:right="-648" w:hanging="360"/>
        <w:rPr>
          <w:lang w:val="de-DE"/>
        </w:rPr>
      </w:pPr>
      <w:r>
        <w:rPr>
          <w:lang w:val="de-DE"/>
        </w:rPr>
        <w:t>...........................................................  ur. ................ …………..PESEL: ...........................</w:t>
      </w:r>
    </w:p>
    <w:p>
      <w:pPr>
        <w:pStyle w:val="Standard"/>
        <w:numPr>
          <w:ilvl w:val="0"/>
          <w:numId w:val="12"/>
        </w:numPr>
        <w:ind w:left="720" w:right="-648" w:hanging="360"/>
        <w:rPr>
          <w:lang w:val="de-DE"/>
        </w:rPr>
      </w:pPr>
      <w:r>
        <w:rPr>
          <w:lang w:val="de-DE"/>
        </w:rPr>
        <w:t>...........................................................  ur.  ............……………. PESEL: ...........................</w:t>
      </w:r>
    </w:p>
    <w:p>
      <w:pPr>
        <w:pStyle w:val="Standard"/>
        <w:numPr>
          <w:ilvl w:val="0"/>
          <w:numId w:val="13"/>
        </w:numPr>
        <w:ind w:left="720" w:right="-648" w:hanging="360"/>
        <w:rPr/>
      </w:pPr>
      <w:r>
        <w:rPr>
          <w:lang w:val="de-DE"/>
        </w:rPr>
        <w:t xml:space="preserve">.............................................................ur.  </w:t>
      </w:r>
      <w:r>
        <w:rPr/>
        <w:t>............... …………..PESEL: ...........................</w:t>
      </w:r>
    </w:p>
    <w:p>
      <w:pPr>
        <w:pStyle w:val="Standard"/>
        <w:numPr>
          <w:ilvl w:val="0"/>
          <w:numId w:val="14"/>
        </w:numPr>
        <w:ind w:left="720" w:right="-648" w:hanging="360"/>
        <w:rPr/>
      </w:pPr>
      <w:r>
        <w:rPr>
          <w:lang w:val="de-DE"/>
        </w:rPr>
        <w:t xml:space="preserve">.............................................................ur.  </w:t>
      </w:r>
      <w:r>
        <w:rPr/>
        <w:t>............... …………..PESEL: ...........................</w:t>
      </w:r>
    </w:p>
    <w:p>
      <w:pPr>
        <w:pStyle w:val="Standard"/>
        <w:ind w:left="720" w:right="-64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/>
      </w:pPr>
      <w:r>
        <w:rPr>
          <w:b/>
          <w:bCs/>
        </w:rPr>
        <w:t>Dłużnik(czka)</w:t>
      </w:r>
      <w:r>
        <w:rPr/>
        <w:t>.........................................................................PESEL:......................................,</w:t>
        <w:br/>
      </w:r>
    </w:p>
    <w:p>
      <w:pPr>
        <w:pStyle w:val="Standard"/>
        <w:rPr/>
      </w:pPr>
      <w:r>
        <w:rPr>
          <w:rFonts w:eastAsia="Times New Roman" w:cs="Times New Roman"/>
          <w:lang w:bidi="ar-SA"/>
        </w:rPr>
        <w:t>dd. osob.</w:t>
      </w:r>
      <w:r>
        <w:rPr/>
        <w:t>............................., NIP:..............................................., REGON:.................................</w:t>
      </w:r>
    </w:p>
    <w:p>
      <w:pPr>
        <w:pStyle w:val="Standard"/>
        <w:rPr/>
      </w:pPr>
      <w:r>
        <w:rPr/>
        <w:t xml:space="preserve">                                                    </w:t>
      </w:r>
      <w:r>
        <w:rPr/>
        <w:t>(nazwisko i imię )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rPr/>
      </w:pPr>
      <w:r>
        <w:rPr>
          <w:b/>
          <w:bCs/>
          <w:sz w:val="22"/>
          <w:szCs w:val="22"/>
        </w:rPr>
        <w:t>Zamieszkały(a)</w:t>
      </w:r>
      <w:r>
        <w:rPr>
          <w:sz w:val="22"/>
          <w:szCs w:val="22"/>
        </w:rPr>
        <w:t>..........................................................................................................................</w:t>
      </w:r>
    </w:p>
    <w:p>
      <w:pPr>
        <w:pStyle w:val="Standard"/>
        <w:tabs>
          <w:tab w:val="clear" w:pos="1134"/>
          <w:tab w:val="left" w:pos="1755" w:leader="none"/>
        </w:tabs>
        <w:rPr/>
      </w:pPr>
      <w:r>
        <w:rPr>
          <w:sz w:val="22"/>
          <w:szCs w:val="22"/>
        </w:rPr>
        <w:tab/>
        <w:t xml:space="preserve">                      </w:t>
      </w:r>
      <w:r>
        <w:rPr>
          <w:sz w:val="18"/>
          <w:szCs w:val="18"/>
        </w:rPr>
        <w:t>(adres: kod pocztowy, miejscowość, ulica, nr domu)</w:t>
        <w:br/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Urodzony(a)..................w............................syn(córka)............................................................…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>(data i miejsce)                                                      (imię ojca i matki)</w:t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Annotationtex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/>
      </w:pPr>
      <w:r>
        <w:rPr/>
        <w:t>Przedkładam wyrok, protokół, postanowienie Sądu...................................w..............................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z dnia..................., sygnatura akt......................... i wnoszę o wszczęcie egzekucji przeciwko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dłużnikowi(czce) w celu wyegzekwowania: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5"/>
        </w:numPr>
        <w:rPr/>
      </w:pPr>
      <w:r>
        <w:rPr/>
        <w:t>Alimentów bieżących od..........................w kwocie po.................................zł, miesięcznie,</w:t>
      </w:r>
    </w:p>
    <w:p>
      <w:pPr>
        <w:pStyle w:val="Standard"/>
        <w:ind w:left="360" w:hanging="0"/>
        <w:rPr/>
      </w:pPr>
      <w:r>
        <w:rPr/>
        <w:t xml:space="preserve">      </w:t>
      </w:r>
    </w:p>
    <w:p>
      <w:pPr>
        <w:pStyle w:val="Standard"/>
        <w:ind w:left="360" w:hanging="0"/>
        <w:rPr/>
      </w:pPr>
      <w:r>
        <w:rPr/>
        <w:t>z zasądzonymi odsetkami w wysokości ( według wyroku) do dnia zapłaty,</w:t>
      </w:r>
    </w:p>
    <w:p>
      <w:pPr>
        <w:pStyle w:val="Standard"/>
        <w:ind w:left="360" w:hanging="0"/>
        <w:rPr/>
      </w:pPr>
      <w:r>
        <w:rPr/>
      </w:r>
    </w:p>
    <w:p>
      <w:pPr>
        <w:pStyle w:val="Standard"/>
        <w:numPr>
          <w:ilvl w:val="0"/>
          <w:numId w:val="16"/>
        </w:numPr>
        <w:rPr/>
      </w:pPr>
      <w:r>
        <w:rPr/>
        <w:t>Alimentów zaległych................................................. zł,</w:t>
      </w:r>
    </w:p>
    <w:p>
      <w:pPr>
        <w:pStyle w:val="Standard"/>
        <w:ind w:left="360" w:hanging="0"/>
        <w:rPr/>
      </w:pPr>
      <w:r>
        <w:rPr/>
        <w:t xml:space="preserve">     </w:t>
      </w:r>
    </w:p>
    <w:p>
      <w:pPr>
        <w:pStyle w:val="Standard"/>
        <w:ind w:left="360" w:hanging="0"/>
        <w:rPr/>
      </w:pPr>
      <w:r>
        <w:rPr/>
        <w:t xml:space="preserve"> </w:t>
      </w:r>
      <w:r>
        <w:rPr/>
        <w:t>za okres od dnia........................... do dnia............................., z zasądzonymi  odsetkami w</w:t>
      </w:r>
    </w:p>
    <w:p>
      <w:pPr>
        <w:pStyle w:val="Standard"/>
        <w:ind w:left="360" w:hanging="0"/>
        <w:rPr/>
      </w:pPr>
      <w:r>
        <w:rPr/>
      </w:r>
    </w:p>
    <w:p>
      <w:pPr>
        <w:pStyle w:val="Standard"/>
        <w:ind w:left="360" w:hanging="0"/>
        <w:rPr/>
      </w:pPr>
      <w:r>
        <w:rPr/>
        <w:t>wysokości ( według wyroku ) do dnia zapłaty,</w:t>
      </w:r>
    </w:p>
    <w:p>
      <w:pPr>
        <w:pStyle w:val="Standard"/>
        <w:ind w:left="360" w:hanging="0"/>
        <w:rPr/>
      </w:pPr>
      <w:r>
        <w:rPr/>
      </w:r>
    </w:p>
    <w:p>
      <w:pPr>
        <w:pStyle w:val="Standard"/>
        <w:numPr>
          <w:ilvl w:val="0"/>
          <w:numId w:val="17"/>
        </w:numPr>
        <w:rPr/>
      </w:pPr>
      <w:r>
        <w:rPr/>
        <w:t>.....................................................................................................................................…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0"/>
        </w:numPr>
        <w:ind w:left="1117" w:hanging="0"/>
        <w:rPr>
          <w:sz w:val="22"/>
          <w:szCs w:val="22"/>
        </w:rPr>
      </w:pPr>
      <w:r>
        <w:rPr/>
        <w:t>4.  Kosztów egzekucyjnych, które powstaną w toku postępowania</w:t>
      </w:r>
      <w:r>
        <w:rPr>
          <w:sz w:val="22"/>
          <w:szCs w:val="22"/>
        </w:rPr>
        <w:t>.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/>
      </w:pPr>
      <w:r>
        <w:rPr/>
        <w:t>Wnoszę o skierowanie egzekucji do całego majątku dłużnika/czki 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Wnoszę o wszczęcie egzekucji z nieruchomości dłużnika/czki,  KW nr ……………….………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……………</w:t>
      </w:r>
      <w:r>
        <w:rPr/>
        <w:t>. , położonej w : ……………………………………………………………………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Inne dane dotyczące dłużnika:............................................................................................…………....…</w:t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Jednocześnie oświadczam, że zobowiązuje się do niezwłocznego informowania Komornika o przypadku otrzymania bezpośrednio od dłużnika jakichkolwiek wpłat tytułem zadłużenia.</w:t>
      </w:r>
    </w:p>
    <w:p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Ponadto zobowiązuje się do poinformowania Komornika o każdej zmianie adresu zamieszkania/adresu do korespondencji.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ind w:left="4956" w:hanging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.................................................………..</w:t>
      </w:r>
    </w:p>
    <w:p>
      <w:pPr>
        <w:pStyle w:val="Standard"/>
        <w:tabs>
          <w:tab w:val="clear" w:pos="1134"/>
          <w:tab w:val="left" w:pos="6015" w:leader="none"/>
        </w:tabs>
        <w:rPr/>
      </w:pPr>
      <w:r>
        <w:rPr/>
        <w:t xml:space="preserve">                                                                                 </w:t>
      </w:r>
      <w:r>
        <w:rPr/>
        <w:t>(</w:t>
      </w:r>
      <w:r>
        <w:rPr>
          <w:sz w:val="18"/>
          <w:szCs w:val="18"/>
        </w:rPr>
        <w:t>podpis wierzyciela  - przedstawiciela ustawowego)</w:t>
      </w:r>
    </w:p>
    <w:sectPr>
      <w:type w:val="nextPage"/>
      <w:pgSz w:w="11906" w:h="16838"/>
      <w:pgMar w:left="1417" w:right="1417" w:header="0" w:top="180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 w:val="true"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 w:val="true"/>
      <w:outlineLvl w:val="1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2"/>
      <w:szCs w:val="22"/>
      <w:lang w:val="de-DE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sz w:val="22"/>
      <w:szCs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Annotationreference">
    <w:name w:val="annotation reference"/>
    <w:qFormat/>
    <w:rPr>
      <w:sz w:val="16"/>
      <w:szCs w:val="16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pPr/>
    <w:rPr>
      <w:b/>
      <w:bCs/>
      <w:sz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BodyText2">
    <w:name w:val="Body Text 2"/>
    <w:basedOn w:val="Standard"/>
    <w:qFormat/>
    <w:pPr/>
    <w:rPr>
      <w:sz w:val="28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Normal1">
    <w:name w:val="[Normal]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Symbol" w:cs="Lucida Sans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LibreOffice/7.1.0.3$Windows_X86_64 LibreOffice_project/f6099ecf3d29644b5008cc8f48f42f4a40986e4c</Application>
  <AppVersion>15.0000</AppVersion>
  <Pages>5</Pages>
  <Words>263</Words>
  <Characters>3419</Characters>
  <CharactersWithSpaces>4061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2021-05-10T12:53:00Z</dcterms:created>
  <dc:creator>daniel</dc:creator>
  <dc:description/>
  <dc:language>pl-PL</dc:language>
  <cp:lastModifiedBy/>
  <cp:lastPrinted>2003-10-27T18:21:00Z</cp:lastPrinted>
  <dcterms:modified xsi:type="dcterms:W3CDTF">2021-08-12T11:34:43Z</dcterms:modified>
  <cp:revision>3</cp:revision>
  <dc:subject/>
  <dc:title>Warszawa, 02 września 2003 roku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